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67B9D79"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F54DFEE"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261F9769"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25006AFE"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1C154F91"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789A377A"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4F4F404D"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2E62A2EA"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1910B5CA"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311AC480"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AF12C3A"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413AA315"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018F39C5"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EA7E593"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3A1F1C49"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568CE07A" w14:textId="77777777" w:rsidR="00295FCD" w:rsidRDefault="007D7F4E">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lastRenderedPageBreak/>
        <w:fldChar w:fldCharType="end"/>
      </w:r>
      <w:bookmarkStart w:id="0" w:name="_Toc2849069"/>
    </w:p>
    <w:p w14:paraId="2EB71F09"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w:t>
      </w:r>
      <w:proofErr w:type="spellStart"/>
      <w:r>
        <w:t>digestate</w:t>
      </w:r>
      <w:proofErr w:type="spellEnd"/>
      <w:r>
        <w:t xml:space="preserve"> based on whether or not the generating digester was considered an “agricultural operation,” as defined by ORS 467.120(2</w:t>
      </w:r>
      <w:proofErr w:type="gramStart"/>
      <w:r>
        <w:t>)(</w:t>
      </w:r>
      <w:proofErr w:type="gramEnd"/>
      <w:r>
        <w:t xml:space="preserve">a). As a result, </w:t>
      </w:r>
      <w:proofErr w:type="spellStart"/>
      <w:r>
        <w:t>digestate</w:t>
      </w:r>
      <w:proofErr w:type="spellEnd"/>
      <w:r>
        <w:t xml:space="preserve"> produced by a digester on an agricultural operation (e.g., a farm) did not have to meet a specified pathogen reduction limit. However, </w:t>
      </w:r>
      <w:proofErr w:type="spellStart"/>
      <w:r>
        <w:t>digestate</w:t>
      </w:r>
      <w:proofErr w:type="spellEnd"/>
      <w:r>
        <w:t xml:space="preserve"> produced by an anaerobic digester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w:t>
      </w:r>
      <w:proofErr w:type="spellStart"/>
      <w:r>
        <w:rPr>
          <w:bCs/>
          <w:color w:val="000000"/>
        </w:rPr>
        <w:t>biosolids</w:t>
      </w:r>
      <w:proofErr w:type="spellEnd"/>
      <w:r>
        <w:rPr>
          <w:bCs/>
          <w:color w:val="000000"/>
        </w:rPr>
        <w:t xml:space="preserve"> under 40 C.F.R. §503.32(b)(5). These federal </w:t>
      </w:r>
      <w:proofErr w:type="spellStart"/>
      <w:r>
        <w:rPr>
          <w:bCs/>
          <w:color w:val="000000"/>
        </w:rPr>
        <w:t>biosolids</w:t>
      </w:r>
      <w:proofErr w:type="spellEnd"/>
      <w:r>
        <w:rPr>
          <w:bCs/>
          <w:color w:val="000000"/>
        </w:rPr>
        <w:t xml:space="preserve"> requirements are comprised of 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77777777" w:rsidR="00451C40" w:rsidRPr="00215CBA" w:rsidRDefault="00451C40" w:rsidP="00451C40">
      <w:r>
        <w:t xml:space="preserve">The proposed rule would affect </w:t>
      </w:r>
      <w:proofErr w:type="spellStart"/>
      <w:r>
        <w:t>digestate</w:t>
      </w:r>
      <w:proofErr w:type="spellEnd"/>
      <w:r>
        <w:t xml:space="preserve"> produced by anaerobic digesters that are not considered “agricultural operations” (as the term is defined by ORS 467.120(2</w:t>
      </w:r>
      <w:proofErr w:type="gramStart"/>
      <w:r>
        <w:t>)(</w:t>
      </w:r>
      <w:proofErr w:type="gramEnd"/>
      <w:r>
        <w:t xml:space="preserve">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02499F" w:rsidRDefault="00451C40" w:rsidP="00451C40">
      <w:pPr>
        <w:pStyle w:val="ListParagraph"/>
        <w:numPr>
          <w:ilvl w:val="0"/>
          <w:numId w:val="23"/>
        </w:numPr>
        <w:ind w:right="18"/>
        <w:rPr>
          <w:ins w:id="8" w:author="LEE Michael" w:date="2019-04-24T11:49:00Z"/>
          <w:rPrChange w:id="9" w:author="LEE Michael" w:date="2019-04-24T11:49:00Z">
            <w:rPr>
              <w:ins w:id="10" w:author="LEE Michael" w:date="2019-04-24T11:49:00Z"/>
              <w:color w:val="000000"/>
            </w:rPr>
          </w:rPrChange>
        </w:rPr>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ins w:id="11" w:author="LEE Michael" w:date="2019-04-24T11:48:00Z">
        <w:r w:rsidR="0002499F">
          <w:rPr>
            <w:color w:val="000000"/>
          </w:rPr>
          <w:t xml:space="preserve"> to attend or to listen to by phone</w:t>
        </w:r>
      </w:ins>
      <w:r>
        <w:rPr>
          <w:color w:val="000000"/>
        </w:rPr>
        <w:t>.</w:t>
      </w:r>
    </w:p>
    <w:p w14:paraId="63B189A8" w14:textId="5D4812D1" w:rsidR="0002499F" w:rsidRPr="0002499F" w:rsidRDefault="0002499F" w:rsidP="00451C40">
      <w:pPr>
        <w:pStyle w:val="ListParagraph"/>
        <w:numPr>
          <w:ilvl w:val="0"/>
          <w:numId w:val="23"/>
        </w:numPr>
        <w:ind w:right="18"/>
        <w:rPr>
          <w:ins w:id="12" w:author="LEE Michael" w:date="2019-04-24T11:49:00Z"/>
          <w:rPrChange w:id="13" w:author="LEE Michael" w:date="2019-04-24T11:49:00Z">
            <w:rPr>
              <w:ins w:id="14" w:author="LEE Michael" w:date="2019-04-24T11:49:00Z"/>
              <w:color w:val="000000"/>
            </w:rPr>
          </w:rPrChange>
        </w:rPr>
      </w:pPr>
      <w:ins w:id="15" w:author="LEE Michael" w:date="2019-04-24T11:49:00Z">
        <w:r>
          <w:rPr>
            <w:color w:val="000000"/>
          </w:rPr>
          <w:t>DEQ sent updates about the rulemaking process through a GovDelivery email list.</w:t>
        </w:r>
      </w:ins>
    </w:p>
    <w:p w14:paraId="2CA1FBDD" w14:textId="2FD7F3B5" w:rsidR="0002499F" w:rsidRPr="0002499F" w:rsidRDefault="0002499F" w:rsidP="00451C40">
      <w:pPr>
        <w:pStyle w:val="ListParagraph"/>
        <w:numPr>
          <w:ilvl w:val="0"/>
          <w:numId w:val="23"/>
        </w:numPr>
        <w:ind w:right="18"/>
        <w:rPr>
          <w:ins w:id="16" w:author="LEE Michael" w:date="2019-04-24T11:50:00Z"/>
          <w:rPrChange w:id="17" w:author="LEE Michael" w:date="2019-04-24T11:50:00Z">
            <w:rPr>
              <w:ins w:id="18" w:author="LEE Michael" w:date="2019-04-24T11:50:00Z"/>
              <w:color w:val="000000"/>
            </w:rPr>
          </w:rPrChange>
        </w:rPr>
      </w:pPr>
      <w:ins w:id="19" w:author="LEE Michael" w:date="2019-04-24T11:49:00Z">
        <w:r>
          <w:rPr>
            <w:color w:val="000000"/>
          </w:rPr>
          <w:t>DEQ published a public notice requesting comment on the rule. The public notice included draft rule language and invited comment on any part of the rule.</w:t>
        </w:r>
      </w:ins>
    </w:p>
    <w:p w14:paraId="665B9CA5" w14:textId="41C0B492" w:rsidR="0002499F" w:rsidRDefault="00451C40">
      <w:pPr>
        <w:pStyle w:val="ListParagraph"/>
        <w:numPr>
          <w:ilvl w:val="0"/>
          <w:numId w:val="23"/>
        </w:numPr>
        <w:ind w:right="18"/>
        <w:rPr>
          <w:ins w:id="20" w:author="LEE Michael" w:date="2019-04-24T11:53:00Z"/>
        </w:rPr>
        <w:pPrChange w:id="21" w:author="LEE Michael" w:date="2019-04-24T11:53:00Z">
          <w:pPr/>
        </w:pPrChange>
      </w:pPr>
      <w:r>
        <w:t xml:space="preserve">DEQ </w:t>
      </w:r>
      <w:ins w:id="22" w:author="LEE Michael" w:date="2019-04-24T11:52:00Z">
        <w:r w:rsidR="0002499F">
          <w:t>accepted</w:t>
        </w:r>
      </w:ins>
      <w:del w:id="23" w:author="LEE Michael" w:date="2019-04-24T11:52:00Z">
        <w:r w:rsidDel="0002499F">
          <w:delText>is accepting</w:delText>
        </w:r>
      </w:del>
      <w:r>
        <w:t xml:space="preserve"> public comments on the permanent rule </w:t>
      </w:r>
      <w:ins w:id="24" w:author="LEE Michael" w:date="2019-04-24T11:52:00Z">
        <w:r w:rsidR="0002499F">
          <w:t xml:space="preserve">through the DEQ website and other formats </w:t>
        </w:r>
      </w:ins>
      <w:r>
        <w:t>from April 15, 2019, to May 17, 2019.</w:t>
      </w:r>
    </w:p>
    <w:p w14:paraId="312CD6BA" w14:textId="730CA72D" w:rsidR="00451C40" w:rsidRPr="0038253B" w:rsidRDefault="00451C40">
      <w:pPr>
        <w:pStyle w:val="ListParagraph"/>
        <w:numPr>
          <w:ilvl w:val="0"/>
          <w:numId w:val="23"/>
        </w:numPr>
        <w:ind w:right="18"/>
        <w:pPrChange w:id="25" w:author="LEE Michael" w:date="2019-04-24T11:53:00Z">
          <w:pPr/>
        </w:pPrChange>
      </w:pPr>
      <w:r>
        <w:t>DEQ will also hold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26" w:name="_Toc3988347"/>
      <w:bookmarkStart w:id="27" w:name="_Toc4051279"/>
      <w:r w:rsidRPr="003C26EE">
        <w:lastRenderedPageBreak/>
        <w:t>Statement of need</w:t>
      </w:r>
      <w:bookmarkEnd w:id="26"/>
      <w:bookmarkEnd w:id="27"/>
    </w:p>
    <w:p w14:paraId="2FDF0A64" w14:textId="77777777" w:rsidR="00FD5497" w:rsidRDefault="00FD5497" w:rsidP="00FD5497">
      <w:pPr>
        <w:pStyle w:val="Heading2"/>
      </w:pPr>
      <w:bookmarkStart w:id="28"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w:t>
      </w:r>
      <w:proofErr w:type="spellStart"/>
      <w:r>
        <w:t>Biosolids</w:t>
      </w:r>
      <w:proofErr w:type="spellEnd"/>
      <w:r>
        <w:t xml:space="preserve"> 503 regulations for Class A </w:t>
      </w:r>
      <w:proofErr w:type="spellStart"/>
      <w:r>
        <w:t>biosolids</w:t>
      </w:r>
      <w:proofErr w:type="spellEnd"/>
      <w:r>
        <w:t xml:space="preserve"> and were intended for composting operations. The goal of Class A processes is to reduce the level of pathogens below the level at which they may cause disease when exposed to the public. Class A </w:t>
      </w:r>
      <w:proofErr w:type="spellStart"/>
      <w:r>
        <w:t>biosolids</w:t>
      </w:r>
      <w:proofErr w:type="spellEnd"/>
      <w:r>
        <w:t xml:space="preserve">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w:t>
      </w:r>
      <w:proofErr w:type="spellStart"/>
      <w:r>
        <w:t>Biosolids</w:t>
      </w:r>
      <w:proofErr w:type="spellEnd"/>
      <w:r>
        <w:t xml:space="preserve"> 503 regulations for Class B </w:t>
      </w:r>
      <w:proofErr w:type="spellStart"/>
      <w:r>
        <w:t>biosolids</w:t>
      </w:r>
      <w:proofErr w:type="spellEnd"/>
      <w:r>
        <w:t xml:space="preserve">, which do not have to meet Class A </w:t>
      </w:r>
      <w:proofErr w:type="spellStart"/>
      <w:r>
        <w:t>biosolids</w:t>
      </w:r>
      <w:proofErr w:type="spellEnd"/>
      <w:r>
        <w:t xml:space="preserve"> pathogen reduction requirements but are restricted to application to the land as fertilizer. These site restrictions include, for instance, restricting for a period of time public access and certain farming practices (such as animal grazing) on land to which Class B </w:t>
      </w:r>
      <w:proofErr w:type="spellStart"/>
      <w:r>
        <w:t>biosolids</w:t>
      </w:r>
      <w:proofErr w:type="spellEnd"/>
      <w:r>
        <w:t xml:space="preserve">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w:t>
      </w:r>
      <w:r>
        <w:lastRenderedPageBreak/>
        <w:t xml:space="preserve">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28"/>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14:paraId="3357801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21"/>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29" w:name="_Toc3988348"/>
      <w:bookmarkStart w:id="30" w:name="_Toc4051280"/>
      <w:r w:rsidRPr="003C26EE">
        <w:lastRenderedPageBreak/>
        <w:t>Rules affected, authorities, supporting documents</w:t>
      </w:r>
      <w:bookmarkEnd w:id="29"/>
      <w:bookmarkEnd w:id="30"/>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FF651D">
        <w:tc>
          <w:tcPr>
            <w:tcW w:w="1794" w:type="dxa"/>
            <w:vAlign w:val="center"/>
          </w:tcPr>
          <w:p w14:paraId="2A18B025" w14:textId="77777777" w:rsidR="00FD5497" w:rsidRPr="0038253B" w:rsidRDefault="00FD5497" w:rsidP="00FF651D">
            <w:pPr>
              <w:rPr>
                <w:szCs w:val="22"/>
              </w:rPr>
            </w:pPr>
            <w:r w:rsidRPr="0038253B">
              <w:rPr>
                <w:szCs w:val="22"/>
              </w:rPr>
              <w:t>468.020</w:t>
            </w:r>
          </w:p>
        </w:tc>
        <w:tc>
          <w:tcPr>
            <w:tcW w:w="1793" w:type="dxa"/>
            <w:vAlign w:val="center"/>
          </w:tcPr>
          <w:p w14:paraId="102A3404" w14:textId="77777777" w:rsidR="00FD5497" w:rsidRPr="0038253B" w:rsidRDefault="00FD5497" w:rsidP="00FF651D">
            <w:pPr>
              <w:rPr>
                <w:szCs w:val="22"/>
              </w:rPr>
            </w:pPr>
            <w:r w:rsidRPr="0038253B">
              <w:rPr>
                <w:szCs w:val="22"/>
              </w:rPr>
              <w:t>468.065</w:t>
            </w:r>
          </w:p>
        </w:tc>
        <w:tc>
          <w:tcPr>
            <w:tcW w:w="1789" w:type="dxa"/>
          </w:tcPr>
          <w:p w14:paraId="3E1A3640" w14:textId="77777777" w:rsidR="00FD5497" w:rsidRPr="0038253B" w:rsidRDefault="00FD5497" w:rsidP="00FF651D">
            <w:pPr>
              <w:rPr>
                <w:szCs w:val="22"/>
              </w:rPr>
            </w:pPr>
            <w:r w:rsidRPr="00A537B7">
              <w:rPr>
                <w:szCs w:val="22"/>
              </w:rPr>
              <w:t>459.045</w:t>
            </w:r>
          </w:p>
        </w:tc>
        <w:tc>
          <w:tcPr>
            <w:tcW w:w="1789" w:type="dxa"/>
          </w:tcPr>
          <w:p w14:paraId="0EA002F4" w14:textId="77777777" w:rsidR="00FD5497" w:rsidRPr="0038253B" w:rsidRDefault="00FD5497" w:rsidP="00FF651D">
            <w:pPr>
              <w:rPr>
                <w:szCs w:val="22"/>
              </w:rPr>
            </w:pPr>
            <w:r w:rsidRPr="00A537B7">
              <w:rPr>
                <w:szCs w:val="22"/>
              </w:rPr>
              <w:t>459A.025</w:t>
            </w:r>
          </w:p>
        </w:tc>
        <w:tc>
          <w:tcPr>
            <w:tcW w:w="1789" w:type="dxa"/>
            <w:vAlign w:val="center"/>
          </w:tcPr>
          <w:p w14:paraId="2B9E0BFB" w14:textId="77777777" w:rsidR="00FD5497" w:rsidRPr="0038253B" w:rsidRDefault="00FD5497" w:rsidP="00FF651D">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FF651D">
        <w:tc>
          <w:tcPr>
            <w:tcW w:w="1798" w:type="dxa"/>
            <w:vAlign w:val="center"/>
          </w:tcPr>
          <w:p w14:paraId="6D889878" w14:textId="77777777" w:rsidR="00FD5497" w:rsidRPr="0038253B" w:rsidRDefault="00FD5497" w:rsidP="00FF651D">
            <w:pPr>
              <w:ind w:right="-288"/>
              <w:rPr>
                <w:szCs w:val="22"/>
              </w:rPr>
            </w:pPr>
            <w:r w:rsidRPr="00A537B7">
              <w:rPr>
                <w:szCs w:val="22"/>
              </w:rPr>
              <w:t>459.005</w:t>
            </w:r>
          </w:p>
        </w:tc>
        <w:tc>
          <w:tcPr>
            <w:tcW w:w="1798" w:type="dxa"/>
            <w:vAlign w:val="center"/>
          </w:tcPr>
          <w:p w14:paraId="2C4E15C0" w14:textId="77777777" w:rsidR="00FD5497" w:rsidRPr="0038253B" w:rsidRDefault="00FD5497" w:rsidP="00FF651D">
            <w:pPr>
              <w:ind w:right="-288"/>
              <w:rPr>
                <w:szCs w:val="22"/>
              </w:rPr>
            </w:pPr>
            <w:r w:rsidRPr="00A537B7">
              <w:rPr>
                <w:szCs w:val="22"/>
              </w:rPr>
              <w:t>459.015</w:t>
            </w:r>
          </w:p>
        </w:tc>
        <w:tc>
          <w:tcPr>
            <w:tcW w:w="1798" w:type="dxa"/>
            <w:vAlign w:val="center"/>
          </w:tcPr>
          <w:p w14:paraId="4AA53ECA" w14:textId="77777777" w:rsidR="00FD5497" w:rsidRPr="0038253B" w:rsidRDefault="00FD5497" w:rsidP="00FF651D">
            <w:pPr>
              <w:ind w:right="-288"/>
              <w:rPr>
                <w:szCs w:val="22"/>
              </w:rPr>
            </w:pPr>
            <w:r w:rsidRPr="00A537B7">
              <w:rPr>
                <w:szCs w:val="22"/>
              </w:rPr>
              <w:t>459.205</w:t>
            </w:r>
          </w:p>
        </w:tc>
        <w:tc>
          <w:tcPr>
            <w:tcW w:w="1798" w:type="dxa"/>
            <w:vAlign w:val="center"/>
          </w:tcPr>
          <w:p w14:paraId="4066B5A2" w14:textId="77777777" w:rsidR="00FD5497" w:rsidRPr="0038253B" w:rsidRDefault="00FD5497" w:rsidP="00FF651D">
            <w:pPr>
              <w:ind w:right="-288"/>
              <w:jc w:val="center"/>
              <w:rPr>
                <w:szCs w:val="22"/>
              </w:rPr>
            </w:pPr>
          </w:p>
        </w:tc>
        <w:tc>
          <w:tcPr>
            <w:tcW w:w="1798" w:type="dxa"/>
            <w:vAlign w:val="center"/>
          </w:tcPr>
          <w:p w14:paraId="3F52D10F" w14:textId="77777777" w:rsidR="00FD5497" w:rsidRPr="0038253B" w:rsidRDefault="00FD5497" w:rsidP="00FF651D">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31" w:name="SupportingDocuments"/>
      <w:r w:rsidRPr="0038253B">
        <w:t>Documents relied on for rulemaking</w:t>
      </w:r>
      <w:bookmarkEnd w:id="31"/>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FF651D">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FF651D">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FF651D">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FF651D">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FF651D">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7D7F4E" w:rsidP="00FF651D">
            <w:pPr>
              <w:rPr>
                <w:color w:val="C45911" w:themeColor="accent2" w:themeShade="BF"/>
                <w:sz w:val="22"/>
                <w:szCs w:val="22"/>
              </w:rPr>
            </w:pPr>
            <w:hyperlink r:id="rId22" w:history="1">
              <w:r w:rsidR="00FD5497">
                <w:rPr>
                  <w:rStyle w:val="Hyperlink"/>
                </w:rPr>
                <w:t>https://www.oregon.gov/deq/EQCdocs/02252019_ItemA_CompostTempRules.pdf</w:t>
              </w:r>
            </w:hyperlink>
            <w:r w:rsidR="00FD5497">
              <w:t xml:space="preserve"> </w:t>
            </w:r>
          </w:p>
        </w:tc>
      </w:tr>
      <w:tr w:rsidR="00FD5497" w:rsidRPr="0038253B" w14:paraId="3C716ED8" w14:textId="77777777" w:rsidTr="00FF651D">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FF651D">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7D7F4E" w:rsidP="00FF651D">
            <w:pPr>
              <w:rPr>
                <w:color w:val="C45911" w:themeColor="accent2" w:themeShade="BF"/>
                <w:sz w:val="22"/>
                <w:szCs w:val="22"/>
              </w:rPr>
            </w:pPr>
            <w:hyperlink r:id="rId23"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FF651D">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FF651D">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7D7F4E" w:rsidP="00FF651D">
            <w:pPr>
              <w:rPr>
                <w:color w:val="C45911" w:themeColor="accent2" w:themeShade="BF"/>
                <w:sz w:val="22"/>
                <w:szCs w:val="22"/>
              </w:rPr>
            </w:pPr>
            <w:hyperlink r:id="rId24"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FF651D">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FF651D">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7D7F4E" w:rsidP="00FF651D">
            <w:pPr>
              <w:rPr>
                <w:color w:val="C45911" w:themeColor="accent2" w:themeShade="BF"/>
                <w:sz w:val="22"/>
                <w:szCs w:val="22"/>
              </w:rPr>
            </w:pPr>
            <w:hyperlink r:id="rId25"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14:paraId="49AEBD09"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32" w:name="_Toc3988349"/>
      <w:bookmarkStart w:id="33" w:name="_Toc4051281"/>
      <w:r w:rsidRPr="003C26EE">
        <w:lastRenderedPageBreak/>
        <w:t>Fee Analysis</w:t>
      </w:r>
      <w:bookmarkEnd w:id="32"/>
      <w:bookmarkEnd w:id="33"/>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14:paraId="11E2141F"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34" w:name="RANGE!A226:B243"/>
      <w:bookmarkEnd w:id="34"/>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35" w:name="_Toc3988350"/>
      <w:bookmarkStart w:id="36" w:name="_Toc4051282"/>
      <w:r w:rsidRPr="003C26EE">
        <w:lastRenderedPageBreak/>
        <w:t>Statement of fiscal and economic impact</w:t>
      </w:r>
      <w:bookmarkEnd w:id="35"/>
      <w:bookmarkEnd w:id="36"/>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w:t>
      </w:r>
      <w:proofErr w:type="spellStart"/>
      <w:r>
        <w:rPr>
          <w:bCs/>
          <w:color w:val="000000"/>
        </w:rPr>
        <w:t>biosolids</w:t>
      </w:r>
      <w:proofErr w:type="spellEnd"/>
      <w:r>
        <w:rPr>
          <w:bCs/>
          <w:color w:val="000000"/>
        </w:rPr>
        <w:t xml:space="preserve"> requirements as set forth in 40 C.F.R. §503.32(b</w:t>
      </w:r>
      <w:proofErr w:type="gramStart"/>
      <w:r>
        <w:rPr>
          <w:bCs/>
          <w:color w:val="000000"/>
        </w:rPr>
        <w:t>)(</w:t>
      </w:r>
      <w:proofErr w:type="gramEnd"/>
      <w:r>
        <w:rPr>
          <w:bCs/>
          <w:color w:val="000000"/>
        </w:rPr>
        <w:t xml:space="preserve">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w:t>
      </w:r>
      <w:proofErr w:type="spellStart"/>
      <w:r>
        <w:rPr>
          <w:bCs/>
          <w:color w:val="000000"/>
        </w:rPr>
        <w:t>biosolids</w:t>
      </w:r>
      <w:proofErr w:type="spellEnd"/>
      <w:r>
        <w:rPr>
          <w:bCs/>
          <w:color w:val="000000"/>
        </w:rPr>
        <w:t xml:space="preserve">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w:t>
      </w:r>
      <w:proofErr w:type="spellStart"/>
      <w:r>
        <w:t>biosolids</w:t>
      </w:r>
      <w:proofErr w:type="spellEnd"/>
      <w:r>
        <w:t xml:space="preserve">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6"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14:paraId="4E0F115B"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37" w:name="_Toc3988351"/>
      <w:bookmarkStart w:id="38" w:name="_Toc4051283"/>
      <w:r w:rsidRPr="003C26EE">
        <w:lastRenderedPageBreak/>
        <w:t>Federal relationship</w:t>
      </w:r>
      <w:bookmarkEnd w:id="37"/>
      <w:bookmarkEnd w:id="38"/>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14:paraId="433FCAE3"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39" w:name="_Toc3988352"/>
      <w:bookmarkStart w:id="40" w:name="_Toc4051284"/>
      <w:r w:rsidRPr="003C26EE">
        <w:lastRenderedPageBreak/>
        <w:t>Land use</w:t>
      </w:r>
      <w:bookmarkEnd w:id="39"/>
      <w:bookmarkEnd w:id="40"/>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FF651D">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FF651D">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FF651D">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FF651D">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FF651D">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FF651D">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w:t>
      </w:r>
      <w:proofErr w:type="gramStart"/>
      <w:r>
        <w:t>)(</w:t>
      </w:r>
      <w:proofErr w:type="gramEnd"/>
      <w:r>
        <w:t xml:space="preserve">a), ensuring compatibility with acknowledged comprehensive plans may be accomplished through a Land Use Compatibility Statement. The proposed rule change to OAR 340-096-0140 would affect pathogen reduction standards that a composting facility must meet for its compost or </w:t>
      </w:r>
      <w:proofErr w:type="spellStart"/>
      <w:r>
        <w:t>digestate</w:t>
      </w:r>
      <w:proofErr w:type="spellEnd"/>
      <w:r>
        <w:t>. Under OAR 340-</w:t>
      </w:r>
      <w:r>
        <w:lastRenderedPageBreak/>
        <w:t>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14:paraId="04B7EF31"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41" w:name="_Toc3988353"/>
      <w:bookmarkStart w:id="42" w:name="_Toc4051285"/>
      <w:r w:rsidRPr="003C26EE">
        <w:lastRenderedPageBreak/>
        <w:t>EQC Prior Involvement</w:t>
      </w:r>
      <w:bookmarkEnd w:id="41"/>
      <w:bookmarkEnd w:id="42"/>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14:paraId="4BABDA1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43" w:name="_Toc3988354"/>
      <w:bookmarkStart w:id="44" w:name="_Toc4051286"/>
      <w:r w:rsidRPr="003C26EE">
        <w:lastRenderedPageBreak/>
        <w:t>Advisory Committee</w:t>
      </w:r>
      <w:bookmarkEnd w:id="43"/>
      <w:bookmarkEnd w:id="44"/>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7"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FF651D">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FF651D">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FF651D">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FF651D">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FF651D">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FF651D">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FF651D">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FF651D">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FF651D">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FF651D">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FF651D">
            <w:pPr>
              <w:rPr>
                <w:szCs w:val="22"/>
              </w:rPr>
            </w:pPr>
            <w:r>
              <w:rPr>
                <w:szCs w:val="22"/>
              </w:rPr>
              <w:t>Oregon Dairy Farmers Association, dairy farmers</w:t>
            </w:r>
          </w:p>
        </w:tc>
      </w:tr>
      <w:tr w:rsidR="00365E55" w:rsidRPr="0038253B" w14:paraId="4EF3B000" w14:textId="77777777" w:rsidTr="00FF651D">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FF651D">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FF651D">
            <w:pPr>
              <w:rPr>
                <w:szCs w:val="22"/>
              </w:rPr>
            </w:pPr>
            <w:r>
              <w:rPr>
                <w:szCs w:val="22"/>
              </w:rPr>
              <w:t>Oregon Refuse and Recycling Association, composting facilities</w:t>
            </w:r>
          </w:p>
        </w:tc>
      </w:tr>
      <w:tr w:rsidR="00365E55" w:rsidRPr="0038253B" w14:paraId="460D6A70" w14:textId="77777777" w:rsidTr="00FF651D">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FF651D">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FF651D">
            <w:pPr>
              <w:rPr>
                <w:szCs w:val="22"/>
              </w:rPr>
            </w:pPr>
            <w:r>
              <w:rPr>
                <w:szCs w:val="22"/>
              </w:rPr>
              <w:t>Tillamook County Soil and Water Conservation District, water</w:t>
            </w:r>
          </w:p>
        </w:tc>
      </w:tr>
      <w:tr w:rsidR="00365E55" w:rsidRPr="0038253B" w14:paraId="4D5AFC01" w14:textId="77777777" w:rsidTr="00FF651D">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FF651D">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FF651D">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8"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w:lastRenderedPageBreak/>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14:paraId="16349895"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45" w:name="_Toc3988355"/>
      <w:bookmarkStart w:id="46" w:name="_Toc4051287"/>
      <w:r w:rsidRPr="003C26EE">
        <w:lastRenderedPageBreak/>
        <w:t>Public Engagement</w:t>
      </w:r>
      <w:bookmarkEnd w:id="45"/>
      <w:bookmarkEnd w:id="46"/>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9"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30"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 xml:space="preserve">Senator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31"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14:paraId="2DEA1D7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47" w:name="_Toc3988356"/>
      <w:bookmarkStart w:id="48" w:name="_Toc4051288"/>
      <w:r>
        <w:lastRenderedPageBreak/>
        <w:t>Public Hearing</w:t>
      </w:r>
      <w:bookmarkEnd w:id="47"/>
      <w:bookmarkEnd w:id="48"/>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631AE993"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2D8B3229" w:rsidR="002F2F6F" w:rsidRPr="00A135B0" w:rsidRDefault="00E521B9" w:rsidP="00A112DA">
            <w:pPr>
              <w:rPr>
                <w:vanish/>
              </w:rPr>
            </w:pPr>
            <w:r>
              <w:rPr>
                <w:vanish/>
              </w:rP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0B940624" w:rsidR="002F2F6F" w:rsidRPr="00A135B0" w:rsidRDefault="009F427C" w:rsidP="00A112DA">
            <w:pPr>
              <w:rPr>
                <w:vanish/>
              </w:rPr>
            </w:pPr>
            <w:r>
              <w:rPr>
                <w:vanish/>
              </w:rP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594FC854" w:rsidR="002F2F6F" w:rsidRPr="00A135B0" w:rsidRDefault="00D805F0" w:rsidP="00A112DA">
            <w:pPr>
              <w:rPr>
                <w:vanish/>
              </w:rPr>
            </w:pPr>
            <w:r>
              <w:rPr>
                <w:vanish/>
              </w:rP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0A32C8D8" w:rsidR="002F2F6F" w:rsidRPr="00A135B0" w:rsidRDefault="00D805F0" w:rsidP="00A112DA">
            <w:pPr>
              <w:rPr>
                <w:vanish/>
              </w:rPr>
            </w:pPr>
            <w:r>
              <w:rPr>
                <w:vanish/>
              </w:rP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5D0DBC23" w:rsidR="002F2F6F" w:rsidRPr="00A135B0" w:rsidRDefault="008F22C4" w:rsidP="00A112DA">
            <w:pPr>
              <w:rPr>
                <w:vanish/>
              </w:rPr>
            </w:pPr>
            <w:r>
              <w:rPr>
                <w:vanish/>
              </w:rP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6563864C"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6240A2B" w14:textId="77777777" w:rsidR="002F2F6F" w:rsidRPr="001404B0" w:rsidRDefault="002F2F6F" w:rsidP="002F2F6F">
      <w:pPr>
        <w:tabs>
          <w:tab w:val="left" w:pos="-1440"/>
          <w:tab w:val="left" w:pos="-720"/>
        </w:tabs>
        <w:suppressAutoHyphens/>
      </w:pPr>
    </w:p>
    <w:p w14:paraId="1FA6F76E"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36EE856" w14:textId="77777777" w:rsidR="002F2F6F" w:rsidRPr="001404B0" w:rsidRDefault="002F2F6F" w:rsidP="002F2F6F">
      <w:pPr>
        <w:tabs>
          <w:tab w:val="left" w:pos="-1440"/>
          <w:tab w:val="left" w:pos="-720"/>
        </w:tabs>
        <w:suppressAutoHyphens/>
      </w:pPr>
    </w:p>
    <w:p w14:paraId="30D41FFB" w14:textId="77777777" w:rsidR="002F2F6F" w:rsidRPr="001404B0" w:rsidRDefault="002F2F6F" w:rsidP="00A83AA3">
      <w:pPr>
        <w:pStyle w:val="instructions"/>
      </w:pPr>
      <w:r w:rsidRPr="001404B0">
        <w:t>EITHER:</w:t>
      </w:r>
    </w:p>
    <w:p w14:paraId="54DBB9DF" w14:textId="77777777" w:rsidR="002F2F6F" w:rsidRPr="001404B0" w:rsidRDefault="002F2F6F" w:rsidP="002F2F6F">
      <w:pPr>
        <w:tabs>
          <w:tab w:val="left" w:pos="-1440"/>
          <w:tab w:val="left" w:pos="-720"/>
        </w:tabs>
        <w:suppressAutoHyphens/>
      </w:pPr>
    </w:p>
    <w:p w14:paraId="0C768A1D" w14:textId="77777777"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3A9D35CE" w14:textId="77777777" w:rsidR="002F2F6F" w:rsidRPr="001404B0" w:rsidRDefault="002F2F6F" w:rsidP="002F2F6F"/>
    <w:p w14:paraId="3C25ED50" w14:textId="77777777" w:rsidR="002F2F6F" w:rsidRPr="00DE281B" w:rsidRDefault="002F2F6F" w:rsidP="00A83AA3">
      <w:pPr>
        <w:pStyle w:val="instructions"/>
      </w:pPr>
      <w:r w:rsidRPr="001404B0">
        <w:t>OR:</w:t>
      </w:r>
    </w:p>
    <w:p w14:paraId="160DE8DC" w14:textId="77777777" w:rsidR="002F2F6F" w:rsidRPr="001404B0" w:rsidRDefault="002F2F6F" w:rsidP="002F2F6F"/>
    <w:p w14:paraId="2EAB0EBF" w14:textId="77777777" w:rsidR="002F2F6F" w:rsidRDefault="002F2F6F" w:rsidP="002F2F6F">
      <w:r w:rsidRPr="001404B0">
        <w:t xml:space="preserve">No person presented any oral testimony or written comments. </w:t>
      </w:r>
      <w:r>
        <w:br w:type="page"/>
      </w:r>
    </w:p>
    <w:p w14:paraId="73619285" w14:textId="77777777" w:rsidR="002F2F6F" w:rsidRPr="001404B0" w:rsidRDefault="002F2F6F" w:rsidP="001F7800">
      <w:pPr>
        <w:pStyle w:val="Heading2"/>
      </w:pPr>
      <w:bookmarkStart w:id="49" w:name="_Toc2850647"/>
      <w:bookmarkStart w:id="50" w:name="_Toc3988357"/>
      <w:bookmarkStart w:id="51" w:name="_Toc4051289"/>
      <w:r w:rsidRPr="001404B0">
        <w:lastRenderedPageBreak/>
        <w:t>Summary of Public Comments and DEQ Responses</w:t>
      </w:r>
      <w:bookmarkEnd w:id="49"/>
      <w:bookmarkEnd w:id="50"/>
      <w:bookmarkEnd w:id="5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bookmarkStart w:id="52" w:name="_GoBack"/>
      <w:bookmarkEnd w:id="52"/>
      <w:r w:rsidRPr="00794AF3">
        <w:t>.</w:t>
      </w:r>
    </w:p>
    <w:p w14:paraId="612C1233" w14:textId="77777777" w:rsidR="002F2F6F" w:rsidRPr="00635335" w:rsidRDefault="002F2F6F" w:rsidP="002F2F6F"/>
    <w:p w14:paraId="72C323B6"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proofErr w:type="spellStart"/>
      <w:r w:rsidRPr="001404B0">
        <w:t>categories</w:t>
      </w:r>
      <w:proofErr w:type="spellEnd"/>
      <w:r w:rsidRPr="001404B0">
        <w:t xml:space="preserve"> with cross references to the commenter number. DEQ’s response follows the summary. Original comments are on file with DEQ.</w:t>
      </w:r>
    </w:p>
    <w:p w14:paraId="433E009E" w14:textId="77777777" w:rsidR="002F2F6F" w:rsidRPr="001404B0" w:rsidRDefault="002F2F6F" w:rsidP="002F2F6F"/>
    <w:p w14:paraId="3CAA7ED9" w14:textId="77777777" w:rsidR="002F2F6F" w:rsidRPr="001404B0" w:rsidRDefault="002F2F6F" w:rsidP="00A83AA3">
      <w:pPr>
        <w:pStyle w:val="instructions"/>
      </w:pPr>
      <w:r w:rsidRPr="001404B0">
        <w:t>Select one of the following two statements:</w:t>
      </w:r>
    </w:p>
    <w:p w14:paraId="73D10F50" w14:textId="77777777" w:rsidR="002F2F6F" w:rsidRPr="001404B0" w:rsidRDefault="002F2F6F" w:rsidP="002F2F6F"/>
    <w:p w14:paraId="36457104" w14:textId="77777777" w:rsidR="002F2F6F" w:rsidRPr="001404B0" w:rsidRDefault="002F2F6F" w:rsidP="002F2F6F">
      <w:r w:rsidRPr="001404B0">
        <w:t>DEQ did not change the proposed rules in response to comments.</w:t>
      </w:r>
    </w:p>
    <w:p w14:paraId="210D7129" w14:textId="77777777" w:rsidR="002F2F6F" w:rsidRPr="001404B0" w:rsidRDefault="002F2F6F" w:rsidP="002F2F6F"/>
    <w:p w14:paraId="1BBAE90B" w14:textId="77777777" w:rsidR="002F2F6F" w:rsidRPr="001404B0" w:rsidRDefault="002F2F6F" w:rsidP="002F2F6F">
      <w:r w:rsidRPr="001404B0">
        <w:t>DEQ changed the proposed rules in response to comments described in the response sections below.</w:t>
      </w:r>
    </w:p>
    <w:p w14:paraId="6C8B18D8" w14:textId="77777777" w:rsidR="002F2F6F" w:rsidRDefault="002F2F6F" w:rsidP="002F2F6F"/>
    <w:p w14:paraId="2F450C1C" w14:textId="77777777"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14:paraId="06EE488B" w14:textId="77777777" w:rsidR="002F2F6F" w:rsidRDefault="002F2F6F" w:rsidP="00A83AA3">
      <w:pPr>
        <w:pStyle w:val="instructions"/>
      </w:pPr>
    </w:p>
    <w:p w14:paraId="7E61C313" w14:textId="77777777" w:rsidR="002F2F6F" w:rsidRPr="00A135B0" w:rsidRDefault="002F2F6F" w:rsidP="00A83AA3">
      <w:pPr>
        <w:pStyle w:val="instructions"/>
      </w:pPr>
      <w:r>
        <w:t>OPTION ONE</w:t>
      </w:r>
    </w:p>
    <w:p w14:paraId="0785B428" w14:textId="77777777" w:rsidR="002F2F6F" w:rsidRPr="00A135B0" w:rsidRDefault="002F2F6F" w:rsidP="002F2F6F"/>
    <w:p w14:paraId="2F5D0693" w14:textId="77777777" w:rsidR="002F2F6F" w:rsidRPr="008839CF" w:rsidRDefault="002F2F6F" w:rsidP="001F7800">
      <w:pPr>
        <w:pStyle w:val="Heading4"/>
      </w:pPr>
      <w:r w:rsidRPr="008839CF">
        <w:t xml:space="preserve">Comment 1 </w:t>
      </w:r>
    </w:p>
    <w:p w14:paraId="1ED1F70B" w14:textId="77777777" w:rsidR="00380032" w:rsidRDefault="00380032" w:rsidP="00A83AA3"/>
    <w:p w14:paraId="77FF18F7" w14:textId="77777777"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14:paraId="106DAFDF" w14:textId="77777777" w:rsidR="002F2F6F" w:rsidRPr="001404B0" w:rsidRDefault="002F2F6F" w:rsidP="00A83AA3">
      <w:pPr>
        <w:pStyle w:val="instructions"/>
      </w:pPr>
    </w:p>
    <w:p w14:paraId="5B00C677" w14:textId="77777777" w:rsidR="002F2F6F" w:rsidRPr="001404B0" w:rsidRDefault="002F2F6F" w:rsidP="00A83AA3">
      <w:pPr>
        <w:pStyle w:val="instructions"/>
      </w:pPr>
    </w:p>
    <w:p w14:paraId="47CAB5DF" w14:textId="77777777" w:rsidR="002F2F6F" w:rsidRPr="001404B0" w:rsidRDefault="002F2F6F" w:rsidP="001F7800">
      <w:pPr>
        <w:pStyle w:val="Heading4"/>
      </w:pPr>
      <w:r w:rsidRPr="001404B0">
        <w:t>Response</w:t>
      </w:r>
    </w:p>
    <w:p w14:paraId="46B00267" w14:textId="77777777" w:rsidR="002F2F6F" w:rsidRPr="001404B0" w:rsidRDefault="002F2F6F" w:rsidP="002F2F6F">
      <w:r w:rsidRPr="001404B0">
        <w:tab/>
      </w:r>
    </w:p>
    <w:p w14:paraId="695913D0" w14:textId="77777777" w:rsidR="002F2F6F" w:rsidRPr="001404B0" w:rsidRDefault="002F2F6F" w:rsidP="002F2F6F"/>
    <w:p w14:paraId="195A1012" w14:textId="77777777" w:rsidR="002F2F6F" w:rsidRPr="001404B0" w:rsidRDefault="002F2F6F" w:rsidP="002F2F6F"/>
    <w:p w14:paraId="2F273F88" w14:textId="77777777" w:rsidR="002F2F6F" w:rsidRPr="001404B0" w:rsidRDefault="002F2F6F" w:rsidP="001F7800">
      <w:pPr>
        <w:pStyle w:val="Heading4"/>
      </w:pPr>
      <w:r w:rsidRPr="001404B0">
        <w:t>Comment 2</w:t>
      </w:r>
    </w:p>
    <w:p w14:paraId="0FBD18B4" w14:textId="77777777" w:rsidR="00380032" w:rsidRDefault="00380032" w:rsidP="002E490A"/>
    <w:p w14:paraId="64697220" w14:textId="77777777"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14:paraId="3C4C336E" w14:textId="77777777" w:rsidR="002F2F6F" w:rsidRPr="001404B0" w:rsidRDefault="002F2F6F" w:rsidP="00A83AA3">
      <w:pPr>
        <w:pStyle w:val="instructions"/>
      </w:pPr>
    </w:p>
    <w:p w14:paraId="525DDBD3" w14:textId="77777777" w:rsidR="002F2F6F" w:rsidRPr="001404B0" w:rsidRDefault="002F2F6F" w:rsidP="00A83AA3">
      <w:pPr>
        <w:pStyle w:val="instructions"/>
      </w:pPr>
    </w:p>
    <w:p w14:paraId="75C717D3" w14:textId="77777777" w:rsidR="002F2F6F" w:rsidRPr="001404B0" w:rsidRDefault="002F2F6F" w:rsidP="001F7800">
      <w:pPr>
        <w:pStyle w:val="Heading4"/>
      </w:pPr>
      <w:r w:rsidRPr="001404B0">
        <w:t>Response</w:t>
      </w:r>
    </w:p>
    <w:p w14:paraId="71E9E240" w14:textId="77777777" w:rsidR="002F2F6F" w:rsidRPr="001404B0" w:rsidRDefault="002F2F6F" w:rsidP="002F2F6F">
      <w:r w:rsidRPr="001404B0">
        <w:tab/>
      </w:r>
    </w:p>
    <w:p w14:paraId="3499A0F8" w14:textId="77777777" w:rsidR="002F2F6F" w:rsidRPr="001404B0" w:rsidRDefault="002F2F6F" w:rsidP="002F2F6F"/>
    <w:p w14:paraId="04C11D58" w14:textId="77777777" w:rsidR="002F2F6F" w:rsidRPr="001404B0" w:rsidRDefault="002F2F6F" w:rsidP="002F2F6F"/>
    <w:p w14:paraId="7F8F64E0" w14:textId="77777777" w:rsidR="002F2F6F" w:rsidRPr="001404B0" w:rsidRDefault="002F2F6F" w:rsidP="001F7800">
      <w:pPr>
        <w:pStyle w:val="Heading4"/>
      </w:pPr>
      <w:r w:rsidRPr="001404B0">
        <w:t>Comment 3</w:t>
      </w:r>
    </w:p>
    <w:p w14:paraId="3B1DD026" w14:textId="77777777" w:rsidR="00380032" w:rsidRDefault="00380032" w:rsidP="002E490A"/>
    <w:p w14:paraId="01C71581" w14:textId="77777777" w:rsidR="002F2F6F" w:rsidRPr="002E490A" w:rsidRDefault="002F2F6F" w:rsidP="002E490A">
      <w:pPr>
        <w:rPr>
          <w:rStyle w:val="instructionsChar"/>
        </w:rPr>
      </w:pPr>
      <w:r w:rsidRPr="00DE281B">
        <w:lastRenderedPageBreak/>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14:paraId="4D90A538" w14:textId="77777777" w:rsidR="002E490A" w:rsidRDefault="002E490A" w:rsidP="002F2F6F">
      <w:pPr>
        <w:pStyle w:val="Heading3"/>
      </w:pPr>
    </w:p>
    <w:p w14:paraId="411F2765" w14:textId="77777777" w:rsidR="002F2F6F" w:rsidRPr="001404B0" w:rsidRDefault="002F2F6F" w:rsidP="001F7800">
      <w:pPr>
        <w:pStyle w:val="Heading4"/>
      </w:pPr>
      <w:r w:rsidRPr="001404B0">
        <w:t>Response</w:t>
      </w:r>
    </w:p>
    <w:p w14:paraId="63371432" w14:textId="77777777" w:rsidR="002F2F6F" w:rsidRPr="00A135B0" w:rsidRDefault="002F2F6F" w:rsidP="002F2F6F">
      <w:r w:rsidRPr="001404B0">
        <w:tab/>
      </w:r>
      <w:r w:rsidRPr="00A135B0">
        <w:t>  </w:t>
      </w:r>
    </w:p>
    <w:p w14:paraId="530EBF71" w14:textId="77777777" w:rsidR="002F2F6F" w:rsidRDefault="002F2F6F" w:rsidP="00A83AA3">
      <w:pPr>
        <w:pStyle w:val="instructions"/>
      </w:pPr>
      <w:r>
        <w:t>OPTION TWO</w:t>
      </w:r>
    </w:p>
    <w:p w14:paraId="77D346DC" w14:textId="77777777"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27D9BFDE" w14:textId="77777777"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14:paraId="67A27054" w14:textId="77777777" w:rsidR="002F2F6F" w:rsidRPr="001404B0" w:rsidRDefault="002F2F6F" w:rsidP="002F2F6F"/>
    <w:p w14:paraId="5DBC27B2" w14:textId="77777777" w:rsidR="002F2F6F" w:rsidRPr="001404B0" w:rsidRDefault="002F2F6F" w:rsidP="00A83AA3">
      <w:pPr>
        <w:pStyle w:val="instructions"/>
      </w:pPr>
      <w:r w:rsidRPr="001404B0">
        <w:t>Use one of the two alternate formats for listing commenters; either a list or a table.</w:t>
      </w:r>
    </w:p>
    <w:p w14:paraId="164BC80F" w14:textId="77777777" w:rsidR="002F2F6F" w:rsidRPr="001404B0" w:rsidRDefault="002F2F6F" w:rsidP="002F2F6F"/>
    <w:p w14:paraId="7446AC9B" w14:textId="77777777" w:rsidR="002F2F6F" w:rsidRPr="001404B0" w:rsidRDefault="002F2F6F" w:rsidP="001F7800">
      <w:pPr>
        <w:pStyle w:val="Heading4"/>
      </w:pPr>
      <w:r w:rsidRPr="001F7800">
        <w:t>Commenter 1</w:t>
      </w:r>
      <w:r w:rsidRPr="001F7800">
        <w:tab/>
      </w:r>
      <w:r w:rsidRPr="00767D98">
        <w:rPr>
          <w:rStyle w:val="instructionsChar"/>
        </w:rPr>
        <w:t>NAME</w:t>
      </w:r>
    </w:p>
    <w:p w14:paraId="5658A93F" w14:textId="77777777" w:rsidR="002F2F6F" w:rsidRPr="001404B0" w:rsidRDefault="002F2F6F" w:rsidP="002F2F6F"/>
    <w:p w14:paraId="2261C84E"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1C4E19D3" w14:textId="77777777"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14:paraId="7B41840C" w14:textId="77777777" w:rsidR="002F2F6F" w:rsidRPr="001404B0" w:rsidRDefault="002F2F6F" w:rsidP="002F2F6F"/>
    <w:p w14:paraId="1B73BCBE" w14:textId="77777777"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14:paraId="421C8C95"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5C49F583"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1C5C8413" w14:textId="77777777" w:rsidR="002F2F6F" w:rsidRPr="001404B0" w:rsidRDefault="002F2F6F" w:rsidP="002F2F6F"/>
    <w:p w14:paraId="24438C72" w14:textId="77777777"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14:paraId="4E6FA617" w14:textId="77777777" w:rsidR="002F2F6F" w:rsidRPr="001404B0" w:rsidRDefault="002F2F6F" w:rsidP="002F2F6F"/>
    <w:p w14:paraId="2C438E6F"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6BBF624"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63DE974C" w14:textId="77777777" w:rsidR="002F2F6F" w:rsidRPr="001404B0" w:rsidRDefault="002F2F6F" w:rsidP="002F2F6F"/>
    <w:p w14:paraId="6D5F1EBD" w14:textId="77777777" w:rsidR="002F2F6F" w:rsidRDefault="002F2F6F" w:rsidP="00A83AA3">
      <w:pPr>
        <w:pStyle w:val="instructions"/>
      </w:pPr>
      <w:r>
        <w:t>OPTION THREE</w:t>
      </w:r>
    </w:p>
    <w:p w14:paraId="752B3A95" w14:textId="77777777"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14:paraId="63FB9EB1" w14:textId="77777777"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1673652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Comments</w:t>
            </w:r>
          </w:p>
        </w:tc>
      </w:tr>
      <w:tr w:rsidR="002F2F6F" w:rsidRPr="001404B0" w14:paraId="085AC691" w14:textId="77777777"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703E83B"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109E7"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6915E764"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Commenter  Numbers</w:t>
            </w:r>
          </w:p>
        </w:tc>
      </w:tr>
      <w:tr w:rsidR="002F2F6F" w:rsidRPr="001404B0" w14:paraId="1640E260"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D8056FC"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BEC3"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EC4280B" w14:textId="77777777" w:rsidR="002F2F6F" w:rsidRPr="001404B0" w:rsidRDefault="002F2F6F" w:rsidP="00A112DA">
            <w:pPr>
              <w:rPr>
                <w:sz w:val="22"/>
                <w:szCs w:val="22"/>
              </w:rPr>
            </w:pPr>
          </w:p>
        </w:tc>
      </w:tr>
      <w:tr w:rsidR="002F2F6F" w:rsidRPr="001404B0" w14:paraId="792E29E8"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392F1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lastRenderedPageBreak/>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CFE090"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1FE6ED66" w14:textId="77777777" w:rsidR="002F2F6F" w:rsidRPr="001404B0" w:rsidRDefault="002F2F6F" w:rsidP="00A112DA">
            <w:pPr>
              <w:rPr>
                <w:sz w:val="22"/>
                <w:szCs w:val="22"/>
              </w:rPr>
            </w:pPr>
          </w:p>
        </w:tc>
      </w:tr>
      <w:tr w:rsidR="002F2F6F" w:rsidRPr="001404B0" w14:paraId="361222C0" w14:textId="77777777"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7B0AB0E6"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4315F10"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5518DE39" w14:textId="77777777" w:rsidR="002F2F6F" w:rsidRPr="001404B0" w:rsidRDefault="002F2F6F" w:rsidP="00A112DA">
            <w:pPr>
              <w:rPr>
                <w:sz w:val="22"/>
                <w:szCs w:val="22"/>
              </w:rPr>
            </w:pPr>
          </w:p>
        </w:tc>
      </w:tr>
    </w:tbl>
    <w:p w14:paraId="70CBE4C2" w14:textId="77777777" w:rsidR="002F2F6F" w:rsidRPr="001404B0" w:rsidRDefault="002F2F6F" w:rsidP="002F2F6F"/>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1378"/>
        <w:gridCol w:w="1187"/>
      </w:tblGrid>
      <w:tr w:rsidR="002F2F6F" w:rsidRPr="001404B0" w14:paraId="1BBCFB2F"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53C3922" w14:textId="77777777" w:rsidTr="00380032">
        <w:trPr>
          <w:trHeight w:val="845"/>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28A7877"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Hearing #</w:t>
            </w:r>
          </w:p>
        </w:tc>
      </w:tr>
      <w:tr w:rsidR="002F2F6F" w:rsidRPr="001404B0" w14:paraId="5FBDDC25"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204A5C26" w14:textId="77777777" w:rsidR="002F2F6F" w:rsidRPr="001404B0" w:rsidRDefault="002F2F6F" w:rsidP="00A112DA">
            <w:pPr>
              <w:rPr>
                <w:sz w:val="22"/>
                <w:szCs w:val="22"/>
              </w:rPr>
            </w:pPr>
          </w:p>
        </w:tc>
      </w:tr>
      <w:tr w:rsidR="002F2F6F" w:rsidRPr="001404B0" w14:paraId="108FCEC0"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1B3561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FA008E"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CF3FF68"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79A1EFB"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6EA37A18" w14:textId="77777777" w:rsidR="002F2F6F" w:rsidRPr="001404B0" w:rsidRDefault="002F2F6F" w:rsidP="00A112DA">
            <w:pPr>
              <w:rPr>
                <w:sz w:val="22"/>
                <w:szCs w:val="22"/>
              </w:rPr>
            </w:pPr>
          </w:p>
        </w:tc>
      </w:tr>
      <w:tr w:rsidR="002F2F6F" w:rsidRPr="001404B0" w14:paraId="6153DAD3" w14:textId="77777777"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77FB621B"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1EF9528"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5F39D002"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47EDCA93"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8" w:space="0" w:color="000000" w:themeColor="text1"/>
            </w:tcBorders>
            <w:vAlign w:val="center"/>
          </w:tcPr>
          <w:p w14:paraId="08813ED3" w14:textId="77777777" w:rsidR="002F2F6F" w:rsidRPr="001404B0" w:rsidRDefault="002F2F6F" w:rsidP="00A112DA">
            <w:pPr>
              <w:rPr>
                <w:sz w:val="22"/>
                <w:szCs w:val="22"/>
              </w:rPr>
            </w:pPr>
          </w:p>
        </w:tc>
      </w:tr>
    </w:tbl>
    <w:p w14:paraId="68FEB701" w14:textId="77777777" w:rsidR="002F2F6F" w:rsidRPr="001404B0" w:rsidRDefault="002F2F6F" w:rsidP="002F2F6F"/>
    <w:p w14:paraId="0EBF7FDA" w14:textId="77777777" w:rsidR="002F2F6F" w:rsidRPr="001404B0" w:rsidRDefault="002F2F6F" w:rsidP="002F2F6F"/>
    <w:p w14:paraId="6398838B" w14:textId="77777777" w:rsidR="002F2F6F" w:rsidRDefault="002F2F6F" w:rsidP="002F2F6F">
      <w:r>
        <w:br w:type="page"/>
      </w:r>
    </w:p>
    <w:p w14:paraId="6CFB51EC" w14:textId="77777777" w:rsidR="002F2F6F" w:rsidRDefault="002F2F6F" w:rsidP="002F2F6F">
      <w:pPr>
        <w:pStyle w:val="Heading1"/>
      </w:pPr>
      <w:bookmarkStart w:id="53" w:name="_Toc3988358"/>
      <w:bookmarkStart w:id="54" w:name="_Toc4051290"/>
      <w:r>
        <w:lastRenderedPageBreak/>
        <w:t>Implementation</w:t>
      </w:r>
      <w:bookmarkEnd w:id="53"/>
      <w:bookmarkEnd w:id="54"/>
    </w:p>
    <w:p w14:paraId="0082B031" w14:textId="77777777" w:rsidR="002F2F6F" w:rsidRDefault="002F2F6F" w:rsidP="00A83AA3">
      <w:pPr>
        <w:pStyle w:val="instructions"/>
      </w:pPr>
      <w:r>
        <w:t>Do not copy from Notice of Rulemaking.</w:t>
      </w: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w:t>
      </w:r>
      <w:proofErr w:type="spellStart"/>
      <w:r w:rsidRPr="001404B0">
        <w:t>dd</w:t>
      </w:r>
      <w:proofErr w:type="spellEnd"/>
      <w:r w:rsidRPr="001404B0">
        <w:t xml:space="preserve">, </w:t>
      </w:r>
      <w:proofErr w:type="spellStart"/>
      <w:proofErr w:type="gramStart"/>
      <w:r w:rsidRPr="001404B0">
        <w:t>yyyy</w:t>
      </w:r>
      <w:proofErr w:type="spellEnd"/>
      <w:proofErr w:type="gramEnd"/>
      <w:r w:rsidRPr="001404B0">
        <w:t>. DEQ would notify affected parties by:</w:t>
      </w:r>
    </w:p>
    <w:p w14:paraId="4AC81275" w14:textId="77777777" w:rsidR="002F2F6F" w:rsidRDefault="002F2F6F" w:rsidP="002F2F6F">
      <w:pPr>
        <w:pStyle w:val="ListParagraph"/>
        <w:numPr>
          <w:ilvl w:val="0"/>
          <w:numId w:val="2"/>
        </w:numPr>
      </w:pPr>
      <w:r>
        <w:t xml:space="preserve"> </w:t>
      </w:r>
    </w:p>
    <w:p w14:paraId="7878F482" w14:textId="77777777" w:rsidR="002F2F6F" w:rsidRDefault="002F2F6F" w:rsidP="002F2F6F">
      <w:pPr>
        <w:pStyle w:val="ListParagraph"/>
        <w:numPr>
          <w:ilvl w:val="0"/>
          <w:numId w:val="2"/>
        </w:numPr>
      </w:pPr>
      <w:r>
        <w:t xml:space="preserve"> </w:t>
      </w:r>
    </w:p>
    <w:p w14:paraId="53490F8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34E62C20" w14:textId="77777777" w:rsidR="002F2F6F" w:rsidRPr="001404B0" w:rsidRDefault="002F2F6F"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05862F8F" w14:textId="77777777" w:rsidR="002F2F6F" w:rsidRPr="001404B0" w:rsidRDefault="002F2F6F" w:rsidP="002F2F6F">
      <w:r w:rsidRPr="001404B0">
        <w:t>Affected parties -Text</w:t>
      </w:r>
    </w:p>
    <w:p w14:paraId="07DB24EB" w14:textId="77777777" w:rsidR="002F2F6F" w:rsidRPr="001404B0" w:rsidRDefault="002F2F6F" w:rsidP="002F2F6F">
      <w:r w:rsidRPr="001404B0">
        <w:t>DEQ staff - Text</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5C79910B" w14:textId="77777777" w:rsidR="002F2F6F" w:rsidRPr="001404B0" w:rsidRDefault="002F2F6F" w:rsidP="002F2F6F">
      <w:r w:rsidRPr="001404B0">
        <w:t>Affected parties - Text</w:t>
      </w:r>
    </w:p>
    <w:p w14:paraId="3EBE4410" w14:textId="77777777" w:rsidR="002F2F6F" w:rsidRPr="001404B0" w:rsidRDefault="002F2F6F" w:rsidP="002F2F6F">
      <w:r w:rsidRPr="001404B0">
        <w:t>DEQ staff - Text</w:t>
      </w:r>
    </w:p>
    <w:p w14:paraId="2445F753" w14:textId="77777777" w:rsidR="002F2F6F" w:rsidRPr="001404B0" w:rsidRDefault="002F2F6F" w:rsidP="002F2F6F"/>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7A25CFCB" w14:textId="77777777" w:rsidR="002F2F6F" w:rsidRPr="001404B0" w:rsidRDefault="002F2F6F" w:rsidP="002F2F6F">
      <w:r w:rsidRPr="001404B0">
        <w:t>Website - Text</w:t>
      </w:r>
    </w:p>
    <w:p w14:paraId="17A1A41F" w14:textId="77777777" w:rsidR="002F2F6F" w:rsidRPr="001404B0" w:rsidRDefault="002F2F6F" w:rsidP="002F2F6F">
      <w:r w:rsidRPr="001404B0">
        <w:t>Database - Text</w:t>
      </w:r>
    </w:p>
    <w:p w14:paraId="2F21F907" w14:textId="77777777" w:rsidR="002F2F6F" w:rsidRPr="001404B0" w:rsidRDefault="002F2F6F" w:rsidP="002F2F6F">
      <w:r w:rsidRPr="001404B0">
        <w:t>Invoicing - Text</w:t>
      </w:r>
    </w:p>
    <w:p w14:paraId="455B4B1F" w14:textId="77777777" w:rsidR="002F2F6F" w:rsidRPr="001404B0" w:rsidRDefault="002F2F6F" w:rsidP="002F2F6F"/>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2E709884" w14:textId="77777777" w:rsidR="002F2F6F" w:rsidRPr="001404B0" w:rsidRDefault="002F2F6F" w:rsidP="002F2F6F">
      <w:r w:rsidRPr="001404B0">
        <w:t>Affected parties - Text</w:t>
      </w:r>
    </w:p>
    <w:p w14:paraId="3097C8A3" w14:textId="77777777" w:rsidR="002F2F6F" w:rsidRPr="001404B0" w:rsidRDefault="002F2F6F" w:rsidP="002F2F6F">
      <w:r w:rsidRPr="001404B0">
        <w:t>DEQ staff - Text</w:t>
      </w:r>
    </w:p>
    <w:p w14:paraId="49F8D009" w14:textId="77777777" w:rsidR="002F2F6F" w:rsidRPr="001B2D5C" w:rsidRDefault="002F2F6F" w:rsidP="002F2F6F"/>
    <w:p w14:paraId="6951B34C" w14:textId="77777777" w:rsidR="002F2F6F" w:rsidRDefault="002F2F6F" w:rsidP="002F2F6F"/>
    <w:p w14:paraId="7E585621" w14:textId="77777777" w:rsidR="002F2F6F" w:rsidRDefault="002F2F6F" w:rsidP="002F2F6F">
      <w:r>
        <w:br w:type="page"/>
      </w:r>
    </w:p>
    <w:p w14:paraId="1DED22EE" w14:textId="77777777" w:rsidR="002F2F6F" w:rsidRDefault="002F2F6F" w:rsidP="002F2F6F">
      <w:pPr>
        <w:pStyle w:val="Heading1"/>
      </w:pPr>
      <w:bookmarkStart w:id="55" w:name="_Toc3988359"/>
      <w:bookmarkStart w:id="56" w:name="_Toc4051291"/>
      <w:r>
        <w:lastRenderedPageBreak/>
        <w:t>Five Year Review</w:t>
      </w:r>
      <w:bookmarkEnd w:id="55"/>
      <w:bookmarkEnd w:id="56"/>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66E405F9"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54C602B7"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2"/>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57" w:name="_Toc3988360"/>
      <w:bookmarkStart w:id="58" w:name="_Toc4051292"/>
      <w:r w:rsidRPr="003C26EE">
        <w:lastRenderedPageBreak/>
        <w:t>Accessibility Information</w:t>
      </w:r>
      <w:bookmarkEnd w:id="57"/>
      <w:bookmarkEnd w:id="58"/>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3"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A112DA" w:rsidRDefault="00A112DA" w:rsidP="002D6C99">
      <w:r>
        <w:separator/>
      </w:r>
    </w:p>
  </w:endnote>
  <w:endnote w:type="continuationSeparator" w:id="0">
    <w:p w14:paraId="205144B0" w14:textId="77777777" w:rsidR="00A112DA" w:rsidRDefault="00A112D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A112DA" w:rsidRDefault="00A112DA">
    <w:pPr>
      <w:pStyle w:val="Footer"/>
      <w:jc w:val="right"/>
    </w:pPr>
  </w:p>
  <w:p w14:paraId="5B118C26" w14:textId="77777777" w:rsidR="00A112DA" w:rsidRDefault="00A112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A112DA" w:rsidRDefault="00A112DA">
    <w:pPr>
      <w:pStyle w:val="Footer"/>
      <w:jc w:val="right"/>
    </w:pPr>
  </w:p>
  <w:p w14:paraId="45457C06" w14:textId="77777777" w:rsidR="00A112DA" w:rsidRDefault="00A112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77777777" w:rsidR="00A112DA" w:rsidRDefault="00A112DA">
        <w:pPr>
          <w:pStyle w:val="Footer"/>
          <w:jc w:val="right"/>
        </w:pPr>
        <w:r>
          <w:fldChar w:fldCharType="begin"/>
        </w:r>
        <w:r>
          <w:instrText xml:space="preserve"> PAGE   \* MERGEFORMAT </w:instrText>
        </w:r>
        <w:r>
          <w:fldChar w:fldCharType="separate"/>
        </w:r>
        <w:r w:rsidR="007D7F4E">
          <w:rPr>
            <w:noProof/>
          </w:rPr>
          <w:t>15</w:t>
        </w:r>
        <w:r>
          <w:rPr>
            <w:noProof/>
          </w:rPr>
          <w:fldChar w:fldCharType="end"/>
        </w:r>
      </w:p>
    </w:sdtContent>
  </w:sdt>
  <w:p w14:paraId="36D7EECF" w14:textId="77777777" w:rsidR="00A112DA" w:rsidRDefault="00A112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A112DA" w:rsidRDefault="00A112D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A112DA" w:rsidRDefault="00A112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A112DA" w:rsidRDefault="00A112DA">
        <w:pPr>
          <w:pStyle w:val="Footer"/>
          <w:jc w:val="right"/>
        </w:pPr>
        <w:r>
          <w:fldChar w:fldCharType="begin"/>
        </w:r>
        <w:r>
          <w:instrText xml:space="preserve"> PAGE   \* MERGEFORMAT </w:instrText>
        </w:r>
        <w:r>
          <w:fldChar w:fldCharType="separate"/>
        </w:r>
        <w:r w:rsidR="00D55711">
          <w:rPr>
            <w:noProof/>
          </w:rPr>
          <w:t>1</w:t>
        </w:r>
        <w:r>
          <w:rPr>
            <w:noProof/>
          </w:rPr>
          <w:fldChar w:fldCharType="end"/>
        </w:r>
      </w:p>
    </w:sdtContent>
  </w:sdt>
  <w:p w14:paraId="459C48EB" w14:textId="77777777" w:rsidR="00A112DA" w:rsidRDefault="00A112D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EndPr/>
    <w:sdtContent>
      <w:p w14:paraId="614C2300" w14:textId="77777777" w:rsidR="00A112DA" w:rsidRPr="000F6EE6" w:rsidRDefault="00A112DA" w:rsidP="00A112DA">
        <w:pPr>
          <w:pStyle w:val="Footer"/>
        </w:pPr>
        <w:r w:rsidRPr="000F6EE6">
          <w:fldChar w:fldCharType="begin"/>
        </w:r>
        <w:r w:rsidRPr="000F6EE6">
          <w:instrText xml:space="preserve"> PAGE   \* MERGEFORMAT </w:instrText>
        </w:r>
        <w:r w:rsidRPr="000F6EE6">
          <w:fldChar w:fldCharType="separate"/>
        </w:r>
        <w:r w:rsidR="007D7F4E">
          <w:rPr>
            <w:noProof/>
          </w:rPr>
          <w:t>29</w:t>
        </w:r>
        <w:r w:rsidRPr="000F6EE6">
          <w:fldChar w:fldCharType="end"/>
        </w:r>
      </w:p>
    </w:sdtContent>
  </w:sdt>
  <w:p w14:paraId="40E79D34" w14:textId="77777777" w:rsidR="00A112DA" w:rsidRDefault="00A11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A112DA" w:rsidRDefault="00A112DA" w:rsidP="002D6C99">
      <w:r>
        <w:separator/>
      </w:r>
    </w:p>
  </w:footnote>
  <w:footnote w:type="continuationSeparator" w:id="0">
    <w:p w14:paraId="419F30DA" w14:textId="77777777" w:rsidR="00A112DA" w:rsidRDefault="00A112DA"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A112DA" w:rsidRDefault="00A112DA"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A112DA" w:rsidRPr="00F72D05" w:rsidRDefault="00A112DA"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A112DA" w:rsidRDefault="00A112DA"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Michael">
    <w15:presenceInfo w15:providerId="AD" w15:userId="S-1-5-21-2124760015-1411717758-1302595720-9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2492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D66"/>
    <w:rsid w:val="00083F6F"/>
    <w:rsid w:val="000872C2"/>
    <w:rsid w:val="000904FA"/>
    <w:rsid w:val="0009279B"/>
    <w:rsid w:val="00092CB8"/>
    <w:rsid w:val="00092F0F"/>
    <w:rsid w:val="00093659"/>
    <w:rsid w:val="0009416B"/>
    <w:rsid w:val="0009694C"/>
    <w:rsid w:val="00096DC5"/>
    <w:rsid w:val="000A19C3"/>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2F6B"/>
    <w:rsid w:val="00365C19"/>
    <w:rsid w:val="00365E55"/>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1C40"/>
    <w:rsid w:val="0045366E"/>
    <w:rsid w:val="004536FD"/>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45C0"/>
    <w:rsid w:val="00577EFB"/>
    <w:rsid w:val="00584C7D"/>
    <w:rsid w:val="005856D1"/>
    <w:rsid w:val="005857AA"/>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375B"/>
    <w:rsid w:val="005B4944"/>
    <w:rsid w:val="005B5C49"/>
    <w:rsid w:val="005C10E3"/>
    <w:rsid w:val="005C1EB1"/>
    <w:rsid w:val="005C217A"/>
    <w:rsid w:val="005C304F"/>
    <w:rsid w:val="005C30D8"/>
    <w:rsid w:val="005C3C8A"/>
    <w:rsid w:val="005D0385"/>
    <w:rsid w:val="005D428C"/>
    <w:rsid w:val="005D7E79"/>
    <w:rsid w:val="005E06F4"/>
    <w:rsid w:val="005E0C47"/>
    <w:rsid w:val="005E374E"/>
    <w:rsid w:val="005E3FBD"/>
    <w:rsid w:val="005E409A"/>
    <w:rsid w:val="005E6329"/>
    <w:rsid w:val="005F0119"/>
    <w:rsid w:val="005F2796"/>
    <w:rsid w:val="005F2FD4"/>
    <w:rsid w:val="005F4C97"/>
    <w:rsid w:val="005F52BE"/>
    <w:rsid w:val="005F5C23"/>
    <w:rsid w:val="00600B02"/>
    <w:rsid w:val="00601CE4"/>
    <w:rsid w:val="00602901"/>
    <w:rsid w:val="00602EF0"/>
    <w:rsid w:val="00603DF6"/>
    <w:rsid w:val="0060685A"/>
    <w:rsid w:val="00610286"/>
    <w:rsid w:val="0061029F"/>
    <w:rsid w:val="00610CEB"/>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D7F4E"/>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D1"/>
    <w:rsid w:val="008F19E2"/>
    <w:rsid w:val="008F22C4"/>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F15AD"/>
    <w:rsid w:val="00AF509A"/>
    <w:rsid w:val="00B004B7"/>
    <w:rsid w:val="00B0210D"/>
    <w:rsid w:val="00B02749"/>
    <w:rsid w:val="00B038DF"/>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F"/>
    <w:rsid w:val="00D42752"/>
    <w:rsid w:val="00D473F0"/>
    <w:rsid w:val="00D47FDF"/>
    <w:rsid w:val="00D52E97"/>
    <w:rsid w:val="00D537F4"/>
    <w:rsid w:val="00D55711"/>
    <w:rsid w:val="00D574D7"/>
    <w:rsid w:val="00D57B1A"/>
    <w:rsid w:val="00D57C32"/>
    <w:rsid w:val="00D60BF9"/>
    <w:rsid w:val="00D61DA4"/>
    <w:rsid w:val="00D65F6D"/>
    <w:rsid w:val="00D66A5C"/>
    <w:rsid w:val="00D74378"/>
    <w:rsid w:val="00D80570"/>
    <w:rsid w:val="00D805F0"/>
    <w:rsid w:val="00D84819"/>
    <w:rsid w:val="00D87563"/>
    <w:rsid w:val="00D90062"/>
    <w:rsid w:val="00D9108B"/>
    <w:rsid w:val="00D936A0"/>
    <w:rsid w:val="00D96929"/>
    <w:rsid w:val="00DA07DB"/>
    <w:rsid w:val="00DA0955"/>
    <w:rsid w:val="00DA6B61"/>
    <w:rsid w:val="00DA7DEF"/>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2DD5"/>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egon.gov/deq/Regulations/rulemaking/Pages/rcomposting2019.aspx"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fortress.wa.gov/ecy/publications/documents/0907029.pdf" TargetMode="External"/><Relationship Id="rId33"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oregon.gov/deq/Regulations/rulemaking/Pages/rcomposting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epa.gov/sites/production/files/2015-07/documents/epa-625-r-92-013.pdf"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content/pkg/CFR-2018-title40-vol32/xml/CFR-2018-title40-vol32-part503.xml" TargetMode="External"/><Relationship Id="rId28" Type="http://schemas.openxmlformats.org/officeDocument/2006/relationships/hyperlink" Target="http://www.oregon.gov/deq/Get-Involved/Pages/Calendar.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EQCdocs/02252019_ItemA_CompostTempRules.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www.leg.state.or.us/ors/183.html"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CE07E-6980-4640-A92E-9A0B0792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32</Pages>
  <Words>5107</Words>
  <Characters>29111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39</cp:revision>
  <cp:lastPrinted>2013-02-28T21:12:00Z</cp:lastPrinted>
  <dcterms:created xsi:type="dcterms:W3CDTF">2019-03-21T16:05:00Z</dcterms:created>
  <dcterms:modified xsi:type="dcterms:W3CDTF">2019-05-20T21:47:00Z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